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F5F2" w14:textId="254190C4" w:rsidR="00941C3D" w:rsidRDefault="00EF4C83" w:rsidP="0004454F">
      <w:pPr>
        <w:ind w:left="0" w:right="0"/>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 xml:space="preserve">           </w:t>
      </w:r>
      <w:r w:rsidR="009E4D97">
        <w:rPr>
          <w:rFonts w:ascii="Arial Narrow" w:eastAsia="Times New Roman" w:hAnsi="Arial Narrow" w:cs="Times New Roman"/>
          <w:b/>
          <w:sz w:val="40"/>
          <w:szCs w:val="40"/>
          <w:lang w:eastAsia="ar-SA"/>
        </w:rPr>
        <w:t>CWMDU AND DISTRICT COMMUNITY COUNCIL</w:t>
      </w:r>
    </w:p>
    <w:p w14:paraId="7E68F5F3" w14:textId="77777777" w:rsidR="00941C3D" w:rsidRDefault="009E4D97">
      <w:pPr>
        <w:tabs>
          <w:tab w:val="left" w:pos="1665"/>
          <w:tab w:val="center" w:pos="4873"/>
        </w:tabs>
        <w:ind w:left="0" w:right="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Pr>
          <w:rFonts w:ascii="Arial Narrow" w:eastAsia="Times New Roman" w:hAnsi="Arial Narrow" w:cs="Times New Roman"/>
          <w:lang w:eastAsia="ar-SA"/>
        </w:rPr>
        <w:t xml:space="preserve">                                   CYNGOR CYMUNED CWMDU A'R CYLCH</w:t>
      </w:r>
    </w:p>
    <w:p w14:paraId="7E68F5F4" w14:textId="77777777" w:rsidR="00941C3D" w:rsidRDefault="00FD0AFC">
      <w:pPr>
        <w:ind w:left="0" w:right="0"/>
        <w:jc w:val="center"/>
      </w:pPr>
      <w:hyperlink r:id="rId8">
        <w:r w:rsidR="009E4D97">
          <w:rPr>
            <w:rStyle w:val="Hyperlink"/>
            <w:rFonts w:ascii="Arial Narrow" w:eastAsia="Times New Roman" w:hAnsi="Arial Narrow" w:cs="Times New Roman"/>
            <w:lang w:eastAsia="ar-SA"/>
          </w:rPr>
          <w:t>http://cwmducouncil.org</w:t>
        </w:r>
      </w:hyperlink>
      <w:r w:rsidR="009E4D97">
        <w:rPr>
          <w:rStyle w:val="Hyperlink"/>
          <w:rFonts w:ascii="Arial Narrow" w:eastAsia="Times New Roman" w:hAnsi="Arial Narrow" w:cs="Times New Roman"/>
          <w:lang w:eastAsia="ar-SA"/>
        </w:rPr>
        <w:t>, cwmducouncil@hotmail.com</w:t>
      </w:r>
    </w:p>
    <w:p w14:paraId="7E68F5F5" w14:textId="77777777" w:rsidR="00941C3D" w:rsidRDefault="009E4D97">
      <w:pPr>
        <w:ind w:left="0" w:right="0"/>
        <w:jc w:val="center"/>
      </w:pPr>
      <w:r>
        <w:rPr>
          <w:rFonts w:ascii="Arial Narrow" w:eastAsia="Times New Roman" w:hAnsi="Arial Narrow" w:cs="Times New Roman"/>
          <w:lang w:eastAsia="ar-SA"/>
        </w:rPr>
        <w:t>Boat House, Coed-yr-Ynys Road, Llangynidr, Powys. NP8 1NA.</w:t>
      </w:r>
    </w:p>
    <w:p w14:paraId="7E68F5F6" w14:textId="77777777" w:rsidR="00941C3D" w:rsidRDefault="009E4D97" w:rsidP="005436D4">
      <w:pPr>
        <w:ind w:left="-284" w:right="0"/>
        <w:jc w:val="both"/>
      </w:pPr>
      <w:r>
        <w:rPr>
          <w:rFonts w:ascii="Arial Narrow" w:eastAsia="Times New Roman" w:hAnsi="Arial Narrow" w:cs="Times New Roman"/>
          <w:lang w:eastAsia="ar-SA"/>
        </w:rPr>
        <w:t>Dear Councillors</w:t>
      </w:r>
    </w:p>
    <w:p w14:paraId="7E68F5F7" w14:textId="6A889A02" w:rsidR="00941C3D" w:rsidRPr="005A5955" w:rsidRDefault="00981FD7" w:rsidP="005A5955">
      <w:pPr>
        <w:ind w:left="-284" w:right="0"/>
        <w:rPr>
          <w:rFonts w:ascii="Arial Narrow" w:hAnsi="Arial Narrow"/>
        </w:rPr>
      </w:pPr>
      <w:r>
        <w:rPr>
          <w:rFonts w:ascii="Arial Narrow" w:hAnsi="Arial Narrow"/>
        </w:rPr>
        <w:t>A h</w:t>
      </w:r>
      <w:r w:rsidR="009E4D97">
        <w:rPr>
          <w:rFonts w:ascii="Arial Narrow" w:hAnsi="Arial Narrow"/>
        </w:rPr>
        <w:t xml:space="preserve">ybrid Council Meeting will be held on Thursday </w:t>
      </w:r>
      <w:r w:rsidR="00BD4F88">
        <w:rPr>
          <w:rFonts w:ascii="Arial Narrow" w:hAnsi="Arial Narrow"/>
        </w:rPr>
        <w:t>6</w:t>
      </w:r>
      <w:r w:rsidR="00BD4F88">
        <w:rPr>
          <w:rFonts w:ascii="Arial Narrow" w:hAnsi="Arial Narrow"/>
          <w:vertAlign w:val="superscript"/>
        </w:rPr>
        <w:t>th</w:t>
      </w:r>
      <w:r w:rsidR="001C1FB8">
        <w:rPr>
          <w:rFonts w:ascii="Arial Narrow" w:hAnsi="Arial Narrow"/>
        </w:rPr>
        <w:t xml:space="preserve"> J</w:t>
      </w:r>
      <w:r w:rsidR="00BD4F88">
        <w:rPr>
          <w:rFonts w:ascii="Arial Narrow" w:hAnsi="Arial Narrow"/>
        </w:rPr>
        <w:t>uly</w:t>
      </w:r>
      <w:r w:rsidR="009E4D97">
        <w:rPr>
          <w:rFonts w:ascii="Arial Narrow" w:hAnsi="Arial Narrow"/>
        </w:rPr>
        <w:t xml:space="preserve"> ‘23 at</w:t>
      </w:r>
      <w:r w:rsidR="001C1FB8">
        <w:rPr>
          <w:rFonts w:ascii="Arial Narrow" w:hAnsi="Arial Narrow"/>
        </w:rPr>
        <w:t xml:space="preserve"> 7pm</w:t>
      </w:r>
      <w:r w:rsidR="009E4D97">
        <w:rPr>
          <w:rFonts w:ascii="Arial Narrow" w:hAnsi="Arial Narrow"/>
        </w:rPr>
        <w:t xml:space="preserve">, you are summoned to attend.  The venue will be </w:t>
      </w:r>
      <w:r w:rsidR="00BD4F88">
        <w:rPr>
          <w:rFonts w:ascii="Arial Narrow" w:hAnsi="Arial Narrow"/>
          <w:b/>
          <w:bCs/>
        </w:rPr>
        <w:t>Bwlch</w:t>
      </w:r>
      <w:r w:rsidR="009E4D97">
        <w:rPr>
          <w:rFonts w:ascii="Arial Narrow" w:hAnsi="Arial Narrow"/>
          <w:b/>
          <w:bCs/>
        </w:rPr>
        <w:t xml:space="preserve"> Village Hall</w:t>
      </w:r>
      <w:r w:rsidR="009E4D97">
        <w:rPr>
          <w:rFonts w:ascii="Arial Narrow" w:hAnsi="Arial Narrow"/>
        </w:rPr>
        <w:t xml:space="preserve"> so that Council can use the wi-fi to allow access to as wide a section of the population as possible. Instructions to join the meeting electronically follow the agenda. Members of the public are welcome and are advised to make their intentions known to the Clerk.                                                                                                 </w:t>
      </w:r>
    </w:p>
    <w:p w14:paraId="7E68F5FB" w14:textId="060BD6DB" w:rsidR="00941C3D" w:rsidRDefault="009E4D97" w:rsidP="001C1FB8">
      <w:pPr>
        <w:ind w:left="0" w:right="0"/>
      </w:pPr>
      <w:r>
        <w:rPr>
          <w:rFonts w:ascii="Arial Narrow" w:hAnsi="Arial Narrow"/>
        </w:rPr>
        <w:t xml:space="preserve">                                                                     </w:t>
      </w:r>
      <w:r>
        <w:rPr>
          <w:rFonts w:ascii="Arial Narrow" w:hAnsi="Arial Narrow"/>
          <w:b/>
        </w:rPr>
        <w:t>AGENDA</w:t>
      </w:r>
      <w:r w:rsidR="004323EA">
        <w:rPr>
          <w:rFonts w:ascii="Arial Narrow" w:hAnsi="Arial Narrow"/>
        </w:rPr>
        <w:t>.</w:t>
      </w:r>
    </w:p>
    <w:p w14:paraId="7E68F5FC" w14:textId="77777777" w:rsidR="00941C3D" w:rsidRDefault="009E4D97">
      <w:pPr>
        <w:pStyle w:val="ListParagraph"/>
        <w:numPr>
          <w:ilvl w:val="0"/>
          <w:numId w:val="1"/>
        </w:numPr>
        <w:ind w:left="0" w:right="0"/>
      </w:pPr>
      <w:r>
        <w:rPr>
          <w:rFonts w:ascii="Arial Narrow" w:hAnsi="Arial Narrow"/>
        </w:rPr>
        <w:t>Apologies</w:t>
      </w:r>
    </w:p>
    <w:p w14:paraId="7E68F5FD" w14:textId="77777777" w:rsidR="00941C3D" w:rsidRDefault="009E4D97">
      <w:pPr>
        <w:pStyle w:val="ListParagraph"/>
        <w:numPr>
          <w:ilvl w:val="0"/>
          <w:numId w:val="1"/>
        </w:numPr>
        <w:ind w:left="0" w:right="0"/>
      </w:pPr>
      <w:r>
        <w:rPr>
          <w:rFonts w:ascii="Arial Narrow" w:hAnsi="Arial Narrow"/>
        </w:rPr>
        <w:t>Declarations of Interest in Items on the Agenda</w:t>
      </w:r>
    </w:p>
    <w:p w14:paraId="7E68F5FE" w14:textId="77777777" w:rsidR="00941C3D" w:rsidRDefault="009E4D97">
      <w:pPr>
        <w:pStyle w:val="ListParagraph"/>
        <w:numPr>
          <w:ilvl w:val="0"/>
          <w:numId w:val="1"/>
        </w:numPr>
        <w:ind w:left="0" w:right="0"/>
      </w:pPr>
      <w:r>
        <w:rPr>
          <w:rFonts w:ascii="Arial Narrow" w:hAnsi="Arial Narrow"/>
        </w:rPr>
        <w:t>Public participation.</w:t>
      </w:r>
    </w:p>
    <w:p w14:paraId="7540EEAE" w14:textId="0D34E219" w:rsidR="00364EE9" w:rsidRPr="009F799B" w:rsidRDefault="009E4D97" w:rsidP="00336560">
      <w:pPr>
        <w:pStyle w:val="ListParagraph"/>
        <w:numPr>
          <w:ilvl w:val="0"/>
          <w:numId w:val="1"/>
        </w:numPr>
        <w:ind w:left="0" w:right="0"/>
      </w:pPr>
      <w:r>
        <w:rPr>
          <w:rFonts w:ascii="Arial Narrow" w:hAnsi="Arial Narrow"/>
        </w:rPr>
        <w:t xml:space="preserve">Minutes of the Meetings: </w:t>
      </w:r>
      <w:r w:rsidR="00BD4F88">
        <w:rPr>
          <w:rFonts w:ascii="Arial Narrow" w:hAnsi="Arial Narrow"/>
        </w:rPr>
        <w:t>1</w:t>
      </w:r>
      <w:r w:rsidR="00BD4F88">
        <w:rPr>
          <w:rFonts w:ascii="Arial Narrow" w:hAnsi="Arial Narrow"/>
          <w:vertAlign w:val="superscript"/>
        </w:rPr>
        <w:t>st</w:t>
      </w:r>
      <w:r w:rsidR="001C1FB8">
        <w:rPr>
          <w:rFonts w:ascii="Arial Narrow" w:hAnsi="Arial Narrow"/>
        </w:rPr>
        <w:t xml:space="preserve"> </w:t>
      </w:r>
      <w:r w:rsidR="00BD4F88">
        <w:rPr>
          <w:rFonts w:ascii="Arial Narrow" w:hAnsi="Arial Narrow"/>
        </w:rPr>
        <w:t>June</w:t>
      </w:r>
      <w:r w:rsidR="00257416">
        <w:rPr>
          <w:rFonts w:ascii="Arial Narrow" w:hAnsi="Arial Narrow"/>
        </w:rPr>
        <w:t>,</w:t>
      </w:r>
      <w:r>
        <w:rPr>
          <w:rFonts w:ascii="Arial Narrow" w:hAnsi="Arial Narrow"/>
        </w:rPr>
        <w:t xml:space="preserve"> 202</w:t>
      </w:r>
      <w:r w:rsidR="005A5955">
        <w:rPr>
          <w:rFonts w:ascii="Arial Narrow" w:hAnsi="Arial Narrow"/>
        </w:rPr>
        <w:t>3 and 15</w:t>
      </w:r>
      <w:r w:rsidR="005A5955" w:rsidRPr="005A5955">
        <w:rPr>
          <w:rFonts w:ascii="Arial Narrow" w:hAnsi="Arial Narrow"/>
          <w:vertAlign w:val="superscript"/>
        </w:rPr>
        <w:t>th</w:t>
      </w:r>
      <w:r w:rsidR="005A5955">
        <w:rPr>
          <w:rFonts w:ascii="Arial Narrow" w:hAnsi="Arial Narrow"/>
        </w:rPr>
        <w:t xml:space="preserve"> June 202</w:t>
      </w:r>
      <w:r w:rsidR="00336560">
        <w:rPr>
          <w:rFonts w:ascii="Arial Narrow" w:hAnsi="Arial Narrow"/>
        </w:rPr>
        <w:t>3</w:t>
      </w:r>
    </w:p>
    <w:p w14:paraId="76823418" w14:textId="5DCCEC77" w:rsidR="009F799B" w:rsidRPr="00364EE9" w:rsidRDefault="009F799B" w:rsidP="00336560">
      <w:pPr>
        <w:pStyle w:val="ListParagraph"/>
        <w:numPr>
          <w:ilvl w:val="0"/>
          <w:numId w:val="1"/>
        </w:numPr>
        <w:ind w:left="0" w:right="0"/>
      </w:pPr>
      <w:r>
        <w:rPr>
          <w:rFonts w:ascii="Arial Narrow" w:hAnsi="Arial Narrow"/>
        </w:rPr>
        <w:t xml:space="preserve">Matters arising from the minutes (for information only) </w:t>
      </w:r>
    </w:p>
    <w:p w14:paraId="11CF6046" w14:textId="486C863F" w:rsidR="000177C0" w:rsidRDefault="009E4D97" w:rsidP="00B469F3">
      <w:pPr>
        <w:pStyle w:val="ListParagraph"/>
        <w:numPr>
          <w:ilvl w:val="0"/>
          <w:numId w:val="1"/>
        </w:numPr>
        <w:ind w:left="0" w:right="0"/>
      </w:pPr>
      <w:r w:rsidRPr="00364EE9">
        <w:rPr>
          <w:rFonts w:ascii="Arial Narrow" w:hAnsi="Arial Narrow"/>
        </w:rPr>
        <w:t>Powys County Council matters</w:t>
      </w:r>
    </w:p>
    <w:p w14:paraId="21EF452C" w14:textId="77777777" w:rsidR="00E35C71" w:rsidRDefault="009E4D97" w:rsidP="007B6082">
      <w:pPr>
        <w:pStyle w:val="ListParagraph"/>
        <w:numPr>
          <w:ilvl w:val="0"/>
          <w:numId w:val="1"/>
        </w:numPr>
        <w:ind w:left="0" w:right="0"/>
        <w:rPr>
          <w:rFonts w:ascii="Arial Narrow" w:hAnsi="Arial Narrow"/>
          <w:sz w:val="24"/>
          <w:szCs w:val="24"/>
        </w:rPr>
      </w:pPr>
      <w:r w:rsidRPr="00E35C71">
        <w:rPr>
          <w:rFonts w:ascii="Arial Narrow" w:hAnsi="Arial Narrow"/>
        </w:rPr>
        <w:t xml:space="preserve">Correspondence, Councillors are notified of incoming email from external bodies, some are listed here: </w:t>
      </w:r>
    </w:p>
    <w:p w14:paraId="0E50A5F7" w14:textId="049C0D81" w:rsidR="00E35C71" w:rsidRDefault="00E35C71" w:rsidP="00E35C71">
      <w:pPr>
        <w:pStyle w:val="ListParagraph"/>
        <w:numPr>
          <w:ilvl w:val="0"/>
          <w:numId w:val="3"/>
        </w:numPr>
        <w:ind w:right="0"/>
        <w:rPr>
          <w:rFonts w:ascii="Arial Narrow" w:hAnsi="Arial Narrow"/>
          <w:sz w:val="24"/>
          <w:szCs w:val="24"/>
        </w:rPr>
      </w:pPr>
      <w:r>
        <w:rPr>
          <w:rFonts w:ascii="Arial Narrow" w:hAnsi="Arial Narrow"/>
          <w:sz w:val="24"/>
          <w:szCs w:val="24"/>
        </w:rPr>
        <w:t>5/6 Blood donation request</w:t>
      </w:r>
    </w:p>
    <w:p w14:paraId="3CFAE490" w14:textId="602E50C3" w:rsidR="00E35C71" w:rsidRDefault="00E35C71" w:rsidP="00E35C71">
      <w:pPr>
        <w:pStyle w:val="ListParagraph"/>
        <w:numPr>
          <w:ilvl w:val="0"/>
          <w:numId w:val="3"/>
        </w:numPr>
        <w:ind w:right="0"/>
        <w:rPr>
          <w:rFonts w:ascii="Arial Narrow" w:hAnsi="Arial Narrow"/>
          <w:sz w:val="24"/>
          <w:szCs w:val="24"/>
        </w:rPr>
      </w:pPr>
      <w:r>
        <w:rPr>
          <w:rFonts w:ascii="Arial Narrow" w:hAnsi="Arial Narrow"/>
          <w:sz w:val="24"/>
          <w:szCs w:val="24"/>
        </w:rPr>
        <w:t>6/6 Community Ownership Fund</w:t>
      </w:r>
    </w:p>
    <w:p w14:paraId="65FB047A" w14:textId="741994F4" w:rsidR="00E35C71" w:rsidRPr="00C83E88" w:rsidRDefault="00E35C71" w:rsidP="00C83E88">
      <w:pPr>
        <w:pStyle w:val="ListParagraph"/>
        <w:numPr>
          <w:ilvl w:val="0"/>
          <w:numId w:val="3"/>
        </w:numPr>
        <w:ind w:right="0"/>
        <w:rPr>
          <w:rFonts w:ascii="Arial Narrow" w:hAnsi="Arial Narrow"/>
          <w:sz w:val="24"/>
          <w:szCs w:val="24"/>
        </w:rPr>
      </w:pPr>
      <w:r>
        <w:rPr>
          <w:rFonts w:ascii="Arial Narrow" w:hAnsi="Arial Narrow"/>
          <w:sz w:val="24"/>
          <w:szCs w:val="24"/>
        </w:rPr>
        <w:t>11/6 Amended Standing Orders, already completed</w:t>
      </w:r>
    </w:p>
    <w:p w14:paraId="5149AB07" w14:textId="28CB9D50" w:rsidR="00B22867" w:rsidRDefault="00B22867" w:rsidP="00FF7741">
      <w:pPr>
        <w:pStyle w:val="ListParagraph"/>
        <w:numPr>
          <w:ilvl w:val="0"/>
          <w:numId w:val="3"/>
        </w:numPr>
        <w:ind w:right="0"/>
        <w:rPr>
          <w:rFonts w:ascii="Arial Narrow" w:hAnsi="Arial Narrow"/>
          <w:sz w:val="24"/>
          <w:szCs w:val="24"/>
        </w:rPr>
      </w:pPr>
      <w:r>
        <w:rPr>
          <w:rFonts w:ascii="Arial Narrow" w:hAnsi="Arial Narrow"/>
          <w:sz w:val="24"/>
          <w:szCs w:val="24"/>
        </w:rPr>
        <w:t>14/6 Veggie Packs and Wild Flower pack from Keep Wales Tidy</w:t>
      </w:r>
    </w:p>
    <w:p w14:paraId="76A2ECC0" w14:textId="636168B3" w:rsidR="00B22867" w:rsidRDefault="00B22867" w:rsidP="00FF7741">
      <w:pPr>
        <w:pStyle w:val="ListParagraph"/>
        <w:numPr>
          <w:ilvl w:val="0"/>
          <w:numId w:val="3"/>
        </w:numPr>
        <w:ind w:right="0"/>
        <w:rPr>
          <w:rFonts w:ascii="Arial Narrow" w:hAnsi="Arial Narrow"/>
          <w:sz w:val="24"/>
          <w:szCs w:val="24"/>
        </w:rPr>
      </w:pPr>
      <w:r>
        <w:rPr>
          <w:rFonts w:ascii="Arial Narrow" w:hAnsi="Arial Narrow"/>
          <w:sz w:val="24"/>
          <w:szCs w:val="24"/>
        </w:rPr>
        <w:t>15/6 Infrastructure Wales Bill</w:t>
      </w:r>
    </w:p>
    <w:p w14:paraId="24C2B5A5" w14:textId="77777777" w:rsidR="00B22867" w:rsidRDefault="00B22867" w:rsidP="00B22867">
      <w:pPr>
        <w:pStyle w:val="ListParagraph"/>
        <w:numPr>
          <w:ilvl w:val="0"/>
          <w:numId w:val="3"/>
        </w:numPr>
        <w:ind w:right="0"/>
        <w:rPr>
          <w:rFonts w:ascii="Arial Narrow" w:hAnsi="Arial Narrow"/>
          <w:sz w:val="24"/>
          <w:szCs w:val="24"/>
        </w:rPr>
      </w:pPr>
      <w:r>
        <w:rPr>
          <w:rFonts w:ascii="Arial Narrow" w:hAnsi="Arial Narrow"/>
          <w:sz w:val="24"/>
          <w:szCs w:val="24"/>
        </w:rPr>
        <w:t xml:space="preserve"> 20/6 Procurement Bill, secondary legislation</w:t>
      </w:r>
    </w:p>
    <w:p w14:paraId="0B775EB1" w14:textId="59296930" w:rsidR="00E35C71" w:rsidRPr="00B22867" w:rsidRDefault="008F3511" w:rsidP="00B22867">
      <w:pPr>
        <w:pStyle w:val="ListParagraph"/>
        <w:numPr>
          <w:ilvl w:val="0"/>
          <w:numId w:val="3"/>
        </w:numPr>
        <w:ind w:right="0"/>
        <w:rPr>
          <w:rFonts w:ascii="Arial Narrow" w:hAnsi="Arial Narrow"/>
          <w:sz w:val="24"/>
          <w:szCs w:val="24"/>
        </w:rPr>
      </w:pPr>
      <w:r w:rsidRPr="00B22867">
        <w:rPr>
          <w:rFonts w:ascii="Arial Narrow" w:hAnsi="Arial Narrow"/>
          <w:sz w:val="24"/>
          <w:szCs w:val="24"/>
        </w:rPr>
        <w:t>22/6 Kids Cancer Charity appeal.</w:t>
      </w:r>
    </w:p>
    <w:p w14:paraId="7E68F608" w14:textId="321C6320" w:rsidR="00941C3D" w:rsidRDefault="009E4D97" w:rsidP="004323EA">
      <w:pPr>
        <w:pStyle w:val="ListParagraph"/>
        <w:numPr>
          <w:ilvl w:val="0"/>
          <w:numId w:val="1"/>
        </w:numPr>
        <w:ind w:left="0" w:right="0"/>
      </w:pPr>
      <w:r>
        <w:rPr>
          <w:rFonts w:ascii="Arial Narrow" w:hAnsi="Arial Narrow"/>
        </w:rPr>
        <w:t>Financials – cheques for approval and signing.</w:t>
      </w:r>
      <w:r w:rsidR="008F5DDC">
        <w:rPr>
          <w:rFonts w:ascii="Arial Narrow" w:hAnsi="Arial Narrow"/>
        </w:rPr>
        <w:t xml:space="preserve"> </w:t>
      </w:r>
      <w:r w:rsidR="007C62F9">
        <w:rPr>
          <w:rFonts w:ascii="Arial Narrow" w:hAnsi="Arial Narrow"/>
        </w:rPr>
        <w:t>B</w:t>
      </w:r>
      <w:r w:rsidR="001C1FB8">
        <w:rPr>
          <w:rFonts w:ascii="Arial Narrow" w:hAnsi="Arial Narrow"/>
        </w:rPr>
        <w:t>ank reconciliation</w:t>
      </w:r>
      <w:r w:rsidR="008F6608">
        <w:rPr>
          <w:rFonts w:ascii="Arial Narrow" w:hAnsi="Arial Narrow"/>
        </w:rPr>
        <w:t xml:space="preserve"> and budget vs actuals</w:t>
      </w:r>
      <w:r w:rsidR="001C1FB8">
        <w:rPr>
          <w:rFonts w:ascii="Arial Narrow" w:hAnsi="Arial Narrow"/>
        </w:rPr>
        <w:t xml:space="preserve"> for </w:t>
      </w:r>
      <w:r w:rsidR="00BD4F88">
        <w:rPr>
          <w:rFonts w:ascii="Arial Narrow" w:hAnsi="Arial Narrow"/>
        </w:rPr>
        <w:t>May</w:t>
      </w:r>
      <w:r w:rsidR="001C1FB8">
        <w:rPr>
          <w:rFonts w:ascii="Arial Narrow" w:hAnsi="Arial Narrow"/>
        </w:rPr>
        <w:t xml:space="preserve"> </w:t>
      </w:r>
      <w:r w:rsidR="007C62F9">
        <w:rPr>
          <w:rFonts w:ascii="Arial Narrow" w:hAnsi="Arial Narrow"/>
        </w:rPr>
        <w:t>23.</w:t>
      </w:r>
    </w:p>
    <w:p w14:paraId="0BC96A7C" w14:textId="229649DB" w:rsidR="00BD4F88" w:rsidRDefault="009E4D97" w:rsidP="00006143">
      <w:pPr>
        <w:pStyle w:val="ListParagraph"/>
        <w:ind w:left="-454" w:right="0" w:firstLine="454"/>
        <w:rPr>
          <w:rFonts w:ascii="Arial Narrow" w:hAnsi="Arial Narrow"/>
        </w:rPr>
      </w:pPr>
      <w:r>
        <w:rPr>
          <w:rFonts w:ascii="Arial Narrow" w:hAnsi="Arial Narrow"/>
        </w:rPr>
        <w:t>-  Sue Dale, Clerks salary</w:t>
      </w:r>
      <w:r w:rsidR="00257416">
        <w:rPr>
          <w:rFonts w:ascii="Arial Narrow" w:hAnsi="Arial Narrow"/>
        </w:rPr>
        <w:t xml:space="preserve"> </w:t>
      </w:r>
      <w:r w:rsidR="00BD4F88">
        <w:rPr>
          <w:rFonts w:ascii="Arial Narrow" w:hAnsi="Arial Narrow"/>
        </w:rPr>
        <w:t>June</w:t>
      </w:r>
      <w:r>
        <w:rPr>
          <w:rFonts w:ascii="Arial Narrow" w:hAnsi="Arial Narrow"/>
        </w:rPr>
        <w:t xml:space="preserve"> 23                   </w:t>
      </w:r>
      <w:r w:rsidR="00B346EA">
        <w:rPr>
          <w:rFonts w:ascii="Arial Narrow" w:hAnsi="Arial Narrow"/>
        </w:rPr>
        <w:tab/>
      </w:r>
      <w:r w:rsidR="00B346EA">
        <w:rPr>
          <w:rFonts w:ascii="Arial Narrow" w:hAnsi="Arial Narrow"/>
        </w:rPr>
        <w:tab/>
      </w:r>
      <w:proofErr w:type="gramStart"/>
      <w:r w:rsidR="00B346EA">
        <w:rPr>
          <w:rFonts w:ascii="Arial Narrow" w:hAnsi="Arial Narrow"/>
        </w:rPr>
        <w:tab/>
      </w:r>
      <w:r>
        <w:rPr>
          <w:rFonts w:ascii="Arial Narrow" w:hAnsi="Arial Narrow"/>
        </w:rPr>
        <w:t xml:space="preserve">  £</w:t>
      </w:r>
      <w:proofErr w:type="gramEnd"/>
      <w:r w:rsidR="00981FD7">
        <w:rPr>
          <w:rFonts w:ascii="Arial Narrow" w:hAnsi="Arial Narrow"/>
        </w:rPr>
        <w:t>326.20</w:t>
      </w:r>
    </w:p>
    <w:p w14:paraId="0834A2BF" w14:textId="6C4AC75A" w:rsidR="00312BDD" w:rsidRDefault="00312BDD" w:rsidP="00006143">
      <w:pPr>
        <w:pStyle w:val="ListParagraph"/>
        <w:ind w:left="-454" w:right="0" w:firstLine="454"/>
        <w:rPr>
          <w:rFonts w:ascii="Arial Narrow" w:hAnsi="Arial Narrow"/>
        </w:rPr>
      </w:pPr>
      <w:r>
        <w:rPr>
          <w:rFonts w:ascii="Arial Narrow" w:hAnsi="Arial Narrow"/>
        </w:rPr>
        <w:t>- Sue Dale, Clerks salary July 23</w:t>
      </w:r>
      <w:r w:rsidR="000D3391">
        <w:rPr>
          <w:rFonts w:ascii="Arial Narrow" w:hAnsi="Arial Narrow"/>
        </w:rPr>
        <w:t xml:space="preserve">                                                               </w:t>
      </w:r>
      <w:r w:rsidR="00D64D15">
        <w:rPr>
          <w:rFonts w:ascii="Arial Narrow" w:hAnsi="Arial Narrow"/>
        </w:rPr>
        <w:t xml:space="preserve"> </w:t>
      </w:r>
      <w:r w:rsidR="000D3391">
        <w:rPr>
          <w:rFonts w:ascii="Arial Narrow" w:hAnsi="Arial Narrow"/>
        </w:rPr>
        <w:t xml:space="preserve"> £</w:t>
      </w:r>
      <w:r w:rsidR="004F5042">
        <w:rPr>
          <w:rFonts w:ascii="Arial Narrow" w:hAnsi="Arial Narrow"/>
        </w:rPr>
        <w:t>465.20</w:t>
      </w:r>
    </w:p>
    <w:p w14:paraId="38120D36" w14:textId="6E7ACA64" w:rsidR="009F799B" w:rsidRDefault="009F799B" w:rsidP="00006143">
      <w:pPr>
        <w:pStyle w:val="ListParagraph"/>
        <w:ind w:left="-454" w:right="0" w:firstLine="454"/>
        <w:rPr>
          <w:rFonts w:ascii="Arial Narrow" w:hAnsi="Arial Narrow"/>
        </w:rPr>
      </w:pPr>
      <w:r>
        <w:rPr>
          <w:rFonts w:ascii="Arial Narrow" w:hAnsi="Arial Narrow"/>
        </w:rPr>
        <w:t>- Councillors Allowance 23-24</w:t>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ab/>
        <w:t xml:space="preserve">  £</w:t>
      </w:r>
      <w:proofErr w:type="gramEnd"/>
      <w:r>
        <w:rPr>
          <w:rFonts w:ascii="Arial Narrow" w:hAnsi="Arial Narrow"/>
        </w:rPr>
        <w:t>150.00</w:t>
      </w:r>
    </w:p>
    <w:p w14:paraId="716FBD46" w14:textId="00BBF0B6" w:rsidR="00981FD7" w:rsidRPr="00981FD7" w:rsidRDefault="00981FD7" w:rsidP="00981FD7">
      <w:pPr>
        <w:pStyle w:val="ListParagraph"/>
        <w:ind w:left="-454" w:right="0" w:firstLine="454"/>
        <w:rPr>
          <w:rFonts w:ascii="Arial Narrow" w:hAnsi="Arial Narrow"/>
        </w:rPr>
      </w:pPr>
      <w:r>
        <w:rPr>
          <w:rFonts w:ascii="Arial Narrow" w:hAnsi="Arial Narrow"/>
        </w:rPr>
        <w:t xml:space="preserve">- HMRC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ab/>
        <w:t xml:space="preserve">  £</w:t>
      </w:r>
      <w:proofErr w:type="gramEnd"/>
      <w:r>
        <w:rPr>
          <w:rFonts w:ascii="Arial Narrow" w:hAnsi="Arial Narrow"/>
        </w:rPr>
        <w:t>139.00</w:t>
      </w:r>
    </w:p>
    <w:p w14:paraId="344A5B18" w14:textId="535C7BED" w:rsidR="009F799B" w:rsidRPr="00C75E0A" w:rsidRDefault="009F799B" w:rsidP="00C75E0A">
      <w:pPr>
        <w:pStyle w:val="ListParagraph"/>
        <w:tabs>
          <w:tab w:val="left" w:pos="720"/>
          <w:tab w:val="left" w:pos="1440"/>
          <w:tab w:val="left" w:pos="2160"/>
          <w:tab w:val="left" w:pos="2880"/>
          <w:tab w:val="left" w:pos="3600"/>
          <w:tab w:val="left" w:pos="4320"/>
          <w:tab w:val="left" w:pos="5040"/>
          <w:tab w:val="left" w:pos="5760"/>
          <w:tab w:val="left" w:pos="6550"/>
        </w:tabs>
        <w:ind w:left="-454" w:right="0" w:firstLine="454"/>
        <w:rPr>
          <w:rFonts w:ascii="Arial Narrow" w:hAnsi="Arial Narrow"/>
        </w:rPr>
      </w:pPr>
      <w:r>
        <w:rPr>
          <w:rFonts w:ascii="Arial Narrow" w:hAnsi="Arial Narrow"/>
        </w:rPr>
        <w:t>- Advert in the B&amp;R</w:t>
      </w:r>
      <w:r w:rsidR="00AC6F59">
        <w:rPr>
          <w:rFonts w:ascii="Arial Narrow" w:hAnsi="Arial Narrow"/>
        </w:rPr>
        <w:tab/>
      </w:r>
      <w:r w:rsidR="00AC6F59">
        <w:rPr>
          <w:rFonts w:ascii="Arial Narrow" w:hAnsi="Arial Narrow"/>
        </w:rPr>
        <w:tab/>
      </w:r>
      <w:r w:rsidR="00AC6F59">
        <w:rPr>
          <w:rFonts w:ascii="Arial Narrow" w:hAnsi="Arial Narrow"/>
        </w:rPr>
        <w:tab/>
      </w:r>
      <w:r w:rsidR="00AC6F59">
        <w:rPr>
          <w:rFonts w:ascii="Arial Narrow" w:hAnsi="Arial Narrow"/>
        </w:rPr>
        <w:tab/>
      </w:r>
      <w:r w:rsidR="00AC6F59">
        <w:rPr>
          <w:rFonts w:ascii="Arial Narrow" w:hAnsi="Arial Narrow"/>
        </w:rPr>
        <w:tab/>
      </w:r>
      <w:proofErr w:type="gramStart"/>
      <w:r w:rsidR="00AC6F59">
        <w:rPr>
          <w:rFonts w:ascii="Arial Narrow" w:hAnsi="Arial Narrow"/>
        </w:rPr>
        <w:tab/>
        <w:t xml:space="preserve">  £</w:t>
      </w:r>
      <w:proofErr w:type="gramEnd"/>
      <w:r w:rsidR="00AC6F59">
        <w:rPr>
          <w:rFonts w:ascii="Arial Narrow" w:hAnsi="Arial Narrow"/>
        </w:rPr>
        <w:t>358.80</w:t>
      </w:r>
      <w:r>
        <w:rPr>
          <w:rFonts w:ascii="Arial Narrow" w:hAnsi="Arial Narrow"/>
        </w:rPr>
        <w:tab/>
      </w:r>
      <w:r>
        <w:rPr>
          <w:rFonts w:ascii="Arial Narrow" w:hAnsi="Arial Narrow"/>
        </w:rPr>
        <w:tab/>
      </w:r>
      <w:r>
        <w:rPr>
          <w:rFonts w:ascii="Arial Narrow" w:hAnsi="Arial Narrow"/>
        </w:rPr>
        <w:tab/>
      </w:r>
      <w:r w:rsidRPr="00C75E0A">
        <w:rPr>
          <w:rFonts w:ascii="Arial Narrow" w:hAnsi="Arial Narrow"/>
        </w:rPr>
        <w:tab/>
        <w:t xml:space="preserve">   </w:t>
      </w:r>
    </w:p>
    <w:p w14:paraId="227C1F02" w14:textId="6F680A39" w:rsidR="00E833BF" w:rsidRDefault="00145265" w:rsidP="00E833BF">
      <w:pPr>
        <w:pStyle w:val="ListParagraph"/>
        <w:ind w:left="-454" w:right="0" w:firstLine="454"/>
        <w:rPr>
          <w:rFonts w:ascii="Arial Narrow" w:hAnsi="Arial Narrow"/>
        </w:rPr>
      </w:pPr>
      <w:r>
        <w:rPr>
          <w:rFonts w:ascii="Arial Narrow" w:hAnsi="Arial Narrow"/>
        </w:rPr>
        <w:t>- Audit Wales – 2020-21</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ab/>
        <w:t xml:space="preserve">  £</w:t>
      </w:r>
      <w:proofErr w:type="gramEnd"/>
      <w:r>
        <w:rPr>
          <w:rFonts w:ascii="Arial Narrow" w:hAnsi="Arial Narrow"/>
        </w:rPr>
        <w:t>291.00</w:t>
      </w:r>
    </w:p>
    <w:p w14:paraId="64FECB14" w14:textId="30D92121" w:rsidR="005524ED" w:rsidRPr="00E833BF" w:rsidRDefault="005524ED" w:rsidP="00E833BF">
      <w:pPr>
        <w:pStyle w:val="ListParagraph"/>
        <w:ind w:left="-454" w:right="0" w:firstLine="454"/>
        <w:rPr>
          <w:rFonts w:ascii="Arial Narrow" w:hAnsi="Arial Narrow"/>
        </w:rPr>
      </w:pPr>
      <w:r>
        <w:rPr>
          <w:rFonts w:ascii="Arial Narrow" w:hAnsi="Arial Narrow"/>
        </w:rPr>
        <w:t>- Zoom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£14</w:t>
      </w:r>
      <w:r w:rsidR="00366AC2">
        <w:rPr>
          <w:rFonts w:ascii="Arial Narrow" w:hAnsi="Arial Narrow"/>
        </w:rPr>
        <w:t>3</w:t>
      </w:r>
      <w:r>
        <w:rPr>
          <w:rFonts w:ascii="Arial Narrow" w:hAnsi="Arial Narrow"/>
        </w:rPr>
        <w:t>.88</w:t>
      </w:r>
    </w:p>
    <w:p w14:paraId="3ECFB303" w14:textId="31B5374C" w:rsidR="00BD4F88" w:rsidRDefault="009F799B">
      <w:pPr>
        <w:pStyle w:val="ListParagraph"/>
        <w:numPr>
          <w:ilvl w:val="0"/>
          <w:numId w:val="1"/>
        </w:numPr>
        <w:spacing w:before="240"/>
        <w:ind w:left="0" w:right="0"/>
        <w:rPr>
          <w:rFonts w:ascii="Arial Narrow" w:hAnsi="Arial Narrow"/>
        </w:rPr>
      </w:pPr>
      <w:r>
        <w:rPr>
          <w:rFonts w:ascii="Arial Narrow" w:hAnsi="Arial Narrow"/>
        </w:rPr>
        <w:t>Replacing the clerk</w:t>
      </w:r>
      <w:r w:rsidR="00E833BF">
        <w:rPr>
          <w:rFonts w:ascii="Arial Narrow" w:hAnsi="Arial Narrow"/>
        </w:rPr>
        <w:t xml:space="preserve"> </w:t>
      </w:r>
      <w:r w:rsidR="00E2220C">
        <w:rPr>
          <w:rFonts w:ascii="Arial Narrow" w:hAnsi="Arial Narrow"/>
        </w:rPr>
        <w:t xml:space="preserve">- </w:t>
      </w:r>
      <w:r w:rsidR="00E833BF">
        <w:rPr>
          <w:rFonts w:ascii="Arial Narrow" w:hAnsi="Arial Narrow"/>
        </w:rPr>
        <w:t>an advert has been placed and other avenues explored.</w:t>
      </w:r>
    </w:p>
    <w:p w14:paraId="3AE3B93B" w14:textId="06AB3A0B" w:rsidR="00006143" w:rsidRPr="003B6946" w:rsidRDefault="00006143" w:rsidP="003B6946">
      <w:pPr>
        <w:pStyle w:val="ListParagraph"/>
        <w:numPr>
          <w:ilvl w:val="0"/>
          <w:numId w:val="1"/>
        </w:numPr>
        <w:spacing w:before="240"/>
        <w:ind w:left="0" w:right="0"/>
        <w:rPr>
          <w:rFonts w:ascii="Arial Narrow" w:hAnsi="Arial Narrow"/>
        </w:rPr>
      </w:pPr>
      <w:r>
        <w:rPr>
          <w:rFonts w:ascii="Arial Narrow" w:hAnsi="Arial Narrow"/>
        </w:rPr>
        <w:t xml:space="preserve">Response to A479 letter </w:t>
      </w:r>
      <w:r w:rsidR="00E833BF">
        <w:rPr>
          <w:rFonts w:ascii="Arial Narrow" w:hAnsi="Arial Narrow"/>
        </w:rPr>
        <w:t>from</w:t>
      </w:r>
      <w:r>
        <w:rPr>
          <w:rFonts w:ascii="Arial Narrow" w:hAnsi="Arial Narrow"/>
        </w:rPr>
        <w:t xml:space="preserve"> the Deputy Minister and </w:t>
      </w:r>
      <w:r w:rsidR="00E833BF">
        <w:rPr>
          <w:rFonts w:ascii="Arial Narrow" w:hAnsi="Arial Narrow"/>
        </w:rPr>
        <w:t xml:space="preserve">council’s </w:t>
      </w:r>
      <w:r>
        <w:rPr>
          <w:rFonts w:ascii="Arial Narrow" w:hAnsi="Arial Narrow"/>
        </w:rPr>
        <w:t>reply.</w:t>
      </w:r>
    </w:p>
    <w:p w14:paraId="7E68F610" w14:textId="25B1950D" w:rsidR="00941C3D" w:rsidRDefault="00BD4F88">
      <w:pPr>
        <w:pStyle w:val="ListParagraph"/>
        <w:numPr>
          <w:ilvl w:val="0"/>
          <w:numId w:val="1"/>
        </w:numPr>
        <w:spacing w:before="240"/>
        <w:ind w:left="0" w:right="0"/>
        <w:rPr>
          <w:rFonts w:ascii="Arial Narrow" w:hAnsi="Arial Narrow"/>
        </w:rPr>
      </w:pPr>
      <w:r>
        <w:rPr>
          <w:rFonts w:ascii="Arial Narrow" w:hAnsi="Arial Narrow"/>
        </w:rPr>
        <w:t>Meeting of the Hinterland Group (Cwmdu and District, Crickhowell, Llangynidr and Llangorse)</w:t>
      </w:r>
      <w:r w:rsidR="00820EEC">
        <w:rPr>
          <w:rFonts w:ascii="Arial Narrow" w:hAnsi="Arial Narrow"/>
        </w:rPr>
        <w:t xml:space="preserve"> date to be set.</w:t>
      </w:r>
    </w:p>
    <w:p w14:paraId="4E36F2EB" w14:textId="0E2EDDDB" w:rsidR="00B37C55" w:rsidRPr="004D21E0" w:rsidRDefault="00364EE9" w:rsidP="004D21E0">
      <w:pPr>
        <w:pStyle w:val="ListParagraph"/>
        <w:numPr>
          <w:ilvl w:val="0"/>
          <w:numId w:val="1"/>
        </w:numPr>
        <w:spacing w:before="240"/>
        <w:ind w:left="0" w:right="0"/>
        <w:rPr>
          <w:rFonts w:ascii="Arial Narrow" w:hAnsi="Arial Narrow"/>
        </w:rPr>
      </w:pPr>
      <w:r w:rsidRPr="00BD4F88">
        <w:rPr>
          <w:rFonts w:ascii="Arial Narrow" w:hAnsi="Arial Narrow"/>
        </w:rPr>
        <w:t>Fedw Wood</w:t>
      </w:r>
      <w:r w:rsidR="00AD0928">
        <w:rPr>
          <w:rFonts w:ascii="Arial Narrow" w:hAnsi="Arial Narrow"/>
        </w:rPr>
        <w:t xml:space="preserve"> – a clarification.</w:t>
      </w:r>
    </w:p>
    <w:p w14:paraId="36C91EA5" w14:textId="46F0CDD4" w:rsidR="00B37C55" w:rsidRDefault="00B37C55" w:rsidP="00B37C55">
      <w:pPr>
        <w:pStyle w:val="ListParagraph"/>
        <w:numPr>
          <w:ilvl w:val="0"/>
          <w:numId w:val="1"/>
        </w:numPr>
        <w:spacing w:before="240"/>
        <w:ind w:left="0" w:right="0"/>
        <w:rPr>
          <w:rFonts w:ascii="Arial Narrow" w:hAnsi="Arial Narrow"/>
        </w:rPr>
      </w:pPr>
      <w:r>
        <w:rPr>
          <w:rFonts w:ascii="Arial Narrow" w:hAnsi="Arial Narrow"/>
        </w:rPr>
        <w:t>A faulty drain cover at Tretower was not attended</w:t>
      </w:r>
      <w:r w:rsidR="001848BA">
        <w:rPr>
          <w:rFonts w:ascii="Arial Narrow" w:hAnsi="Arial Narrow"/>
        </w:rPr>
        <w:t xml:space="preserve"> to</w:t>
      </w:r>
      <w:r>
        <w:rPr>
          <w:rFonts w:ascii="Arial Narrow" w:hAnsi="Arial Narrow"/>
        </w:rPr>
        <w:t xml:space="preserve"> and </w:t>
      </w:r>
      <w:r w:rsidR="001848BA">
        <w:rPr>
          <w:rFonts w:ascii="Arial Narrow" w:hAnsi="Arial Narrow"/>
        </w:rPr>
        <w:t>is reported to</w:t>
      </w:r>
      <w:r>
        <w:rPr>
          <w:rFonts w:ascii="Arial Narrow" w:hAnsi="Arial Narrow"/>
        </w:rPr>
        <w:t xml:space="preserve"> have been invol</w:t>
      </w:r>
      <w:r w:rsidR="005D11BE">
        <w:rPr>
          <w:rFonts w:ascii="Arial Narrow" w:hAnsi="Arial Narrow"/>
        </w:rPr>
        <w:t>v</w:t>
      </w:r>
      <w:r>
        <w:rPr>
          <w:rFonts w:ascii="Arial Narrow" w:hAnsi="Arial Narrow"/>
        </w:rPr>
        <w:t xml:space="preserve">ed in a most unfortunate accident with a resident.  </w:t>
      </w:r>
      <w:r w:rsidR="00E2220C">
        <w:rPr>
          <w:rFonts w:ascii="Arial Narrow" w:hAnsi="Arial Narrow"/>
        </w:rPr>
        <w:t>Powys County Council has been asked to supply some details about the</w:t>
      </w:r>
      <w:r w:rsidR="005524ED">
        <w:rPr>
          <w:rFonts w:ascii="Arial Narrow" w:hAnsi="Arial Narrow"/>
        </w:rPr>
        <w:t xml:space="preserve"> reporting</w:t>
      </w:r>
      <w:r w:rsidR="00E2220C">
        <w:rPr>
          <w:rFonts w:ascii="Arial Narrow" w:hAnsi="Arial Narrow"/>
        </w:rPr>
        <w:t>.</w:t>
      </w:r>
    </w:p>
    <w:p w14:paraId="63D82C96" w14:textId="40DD7480" w:rsidR="000177C0" w:rsidRPr="00336560" w:rsidRDefault="00336560" w:rsidP="00820EEC">
      <w:pPr>
        <w:pStyle w:val="ListParagraph"/>
        <w:numPr>
          <w:ilvl w:val="0"/>
          <w:numId w:val="1"/>
        </w:numPr>
        <w:spacing w:before="240"/>
        <w:ind w:left="0" w:right="0"/>
        <w:rPr>
          <w:rFonts w:ascii="Arial Narrow" w:hAnsi="Arial Narrow"/>
        </w:rPr>
      </w:pPr>
      <w:r>
        <w:rPr>
          <w:rFonts w:ascii="Arial Narrow" w:hAnsi="Arial Narrow"/>
        </w:rPr>
        <w:t>Nant Helyg – 23/21721/FUL</w:t>
      </w:r>
      <w:r w:rsidR="00B22867">
        <w:rPr>
          <w:rFonts w:ascii="Arial Narrow" w:hAnsi="Arial Narrow"/>
        </w:rPr>
        <w:t xml:space="preserve"> a</w:t>
      </w:r>
      <w:r>
        <w:rPr>
          <w:rFonts w:ascii="Arial Narrow" w:hAnsi="Arial Narrow"/>
        </w:rPr>
        <w:t xml:space="preserve"> </w:t>
      </w:r>
      <w:r w:rsidR="00FF7741">
        <w:rPr>
          <w:rFonts w:ascii="Arial Narrow" w:hAnsi="Arial Narrow"/>
        </w:rPr>
        <w:t xml:space="preserve">letter to be </w:t>
      </w:r>
      <w:r w:rsidR="00B22867">
        <w:rPr>
          <w:rFonts w:ascii="Arial Narrow" w:hAnsi="Arial Narrow"/>
        </w:rPr>
        <w:t xml:space="preserve">approved and </w:t>
      </w:r>
      <w:r w:rsidR="00FF7741">
        <w:rPr>
          <w:rFonts w:ascii="Arial Narrow" w:hAnsi="Arial Narrow"/>
        </w:rPr>
        <w:t>sent to Bannau Bryche</w:t>
      </w:r>
      <w:r w:rsidR="00B22867">
        <w:rPr>
          <w:rFonts w:ascii="Arial Narrow" w:hAnsi="Arial Narrow"/>
        </w:rPr>
        <w:t>in</w:t>
      </w:r>
      <w:r w:rsidR="00FF7741">
        <w:rPr>
          <w:rFonts w:ascii="Arial Narrow" w:hAnsi="Arial Narrow"/>
        </w:rPr>
        <w:t>iog National Park</w:t>
      </w:r>
      <w:r w:rsidR="00E01BE4">
        <w:rPr>
          <w:rFonts w:ascii="Arial Narrow" w:hAnsi="Arial Narrow"/>
        </w:rPr>
        <w:t>.</w:t>
      </w:r>
    </w:p>
    <w:p w14:paraId="2F0C2C55" w14:textId="170F2426" w:rsidR="00A5354F" w:rsidRDefault="00C82B93" w:rsidP="00820EEC">
      <w:pPr>
        <w:pStyle w:val="ListParagraph"/>
        <w:numPr>
          <w:ilvl w:val="0"/>
          <w:numId w:val="1"/>
        </w:numPr>
        <w:spacing w:before="240"/>
        <w:ind w:left="0" w:right="0"/>
        <w:rPr>
          <w:rFonts w:ascii="Arial Narrow" w:hAnsi="Arial Narrow"/>
        </w:rPr>
      </w:pPr>
      <w:r>
        <w:rPr>
          <w:rFonts w:ascii="Arial Narrow" w:hAnsi="Arial Narrow"/>
        </w:rPr>
        <w:t xml:space="preserve">Glan </w:t>
      </w:r>
      <w:r w:rsidR="005D11BE">
        <w:rPr>
          <w:rFonts w:ascii="Arial Narrow" w:hAnsi="Arial Narrow"/>
        </w:rPr>
        <w:t>P</w:t>
      </w:r>
      <w:r>
        <w:rPr>
          <w:rFonts w:ascii="Arial Narrow" w:hAnsi="Arial Narrow"/>
        </w:rPr>
        <w:t>ant</w:t>
      </w:r>
      <w:r w:rsidR="005D11BE">
        <w:rPr>
          <w:rFonts w:ascii="Arial Narrow" w:hAnsi="Arial Narrow"/>
        </w:rPr>
        <w:t xml:space="preserve"> fields update.</w:t>
      </w:r>
    </w:p>
    <w:p w14:paraId="652B2D77" w14:textId="718497D3" w:rsidR="00E2220C" w:rsidRDefault="00E2220C" w:rsidP="00820EEC">
      <w:pPr>
        <w:pStyle w:val="ListParagraph"/>
        <w:numPr>
          <w:ilvl w:val="0"/>
          <w:numId w:val="1"/>
        </w:numPr>
        <w:spacing w:before="240"/>
        <w:ind w:left="0" w:right="0"/>
        <w:rPr>
          <w:rFonts w:ascii="Arial Narrow" w:hAnsi="Arial Narrow"/>
        </w:rPr>
      </w:pPr>
      <w:r>
        <w:rPr>
          <w:rFonts w:ascii="Arial Narrow" w:hAnsi="Arial Narrow"/>
        </w:rPr>
        <w:t>Official accident statistics may not paint a true picture of Cwmdu’s record. To be discussed and action agreed.</w:t>
      </w:r>
    </w:p>
    <w:p w14:paraId="0C5B0926" w14:textId="0E4D365C" w:rsidR="009F799B" w:rsidRDefault="00E2220C" w:rsidP="00820EEC">
      <w:pPr>
        <w:pStyle w:val="ListParagraph"/>
        <w:numPr>
          <w:ilvl w:val="0"/>
          <w:numId w:val="1"/>
        </w:numPr>
        <w:spacing w:before="240"/>
        <w:ind w:left="0" w:right="0"/>
        <w:rPr>
          <w:rFonts w:ascii="Arial Narrow" w:hAnsi="Arial Narrow"/>
        </w:rPr>
      </w:pPr>
      <w:r>
        <w:rPr>
          <w:rFonts w:ascii="Arial Narrow" w:hAnsi="Arial Narrow"/>
        </w:rPr>
        <w:t xml:space="preserve">An email </w:t>
      </w:r>
      <w:r w:rsidR="009F799B">
        <w:rPr>
          <w:rFonts w:ascii="Arial Narrow" w:hAnsi="Arial Narrow"/>
        </w:rPr>
        <w:t>Newsletter</w:t>
      </w:r>
      <w:r>
        <w:rPr>
          <w:rFonts w:ascii="Arial Narrow" w:hAnsi="Arial Narrow"/>
        </w:rPr>
        <w:t xml:space="preserve"> based on Mailchimp has been suggested by the web designer.  </w:t>
      </w:r>
    </w:p>
    <w:p w14:paraId="68F2CCDF" w14:textId="1B5343EE" w:rsidR="00E2220C" w:rsidRDefault="00E2220C" w:rsidP="00820EEC">
      <w:pPr>
        <w:pStyle w:val="ListParagraph"/>
        <w:numPr>
          <w:ilvl w:val="0"/>
          <w:numId w:val="1"/>
        </w:numPr>
        <w:spacing w:before="240"/>
        <w:ind w:left="0" w:right="0"/>
        <w:rPr>
          <w:rFonts w:ascii="Arial Narrow" w:hAnsi="Arial Narrow"/>
        </w:rPr>
      </w:pPr>
      <w:r>
        <w:rPr>
          <w:rFonts w:ascii="Arial Narrow" w:hAnsi="Arial Narrow"/>
        </w:rPr>
        <w:t xml:space="preserve">A biodiversity report is statutory for Community Councils.  </w:t>
      </w:r>
      <w:r w:rsidR="00445C74">
        <w:rPr>
          <w:rFonts w:ascii="Arial Narrow" w:hAnsi="Arial Narrow"/>
        </w:rPr>
        <w:t>A draft is presented</w:t>
      </w:r>
      <w:r w:rsidR="00634120">
        <w:rPr>
          <w:rFonts w:ascii="Arial Narrow" w:hAnsi="Arial Narrow"/>
        </w:rPr>
        <w:t>.</w:t>
      </w:r>
    </w:p>
    <w:p w14:paraId="557FB34A" w14:textId="1D7FBF10" w:rsidR="00D612D4" w:rsidRDefault="00D612D4" w:rsidP="00820EEC">
      <w:pPr>
        <w:pStyle w:val="ListParagraph"/>
        <w:numPr>
          <w:ilvl w:val="0"/>
          <w:numId w:val="1"/>
        </w:numPr>
        <w:spacing w:before="240"/>
        <w:ind w:left="0" w:right="0"/>
        <w:rPr>
          <w:rFonts w:ascii="Arial Narrow" w:hAnsi="Arial Narrow"/>
        </w:rPr>
      </w:pPr>
      <w:r>
        <w:rPr>
          <w:rFonts w:ascii="Arial Narrow" w:hAnsi="Arial Narrow"/>
        </w:rPr>
        <w:t xml:space="preserve">An annual report is statutory </w:t>
      </w:r>
      <w:r w:rsidR="005D4250">
        <w:rPr>
          <w:rFonts w:ascii="Arial Narrow" w:hAnsi="Arial Narrow"/>
        </w:rPr>
        <w:t>for Community Councils.  A draft is presented</w:t>
      </w:r>
    </w:p>
    <w:p w14:paraId="27158BE9" w14:textId="77777777" w:rsidR="000424F5" w:rsidRDefault="005524ED" w:rsidP="00B6747A">
      <w:pPr>
        <w:pStyle w:val="ListParagraph"/>
        <w:numPr>
          <w:ilvl w:val="0"/>
          <w:numId w:val="1"/>
        </w:numPr>
        <w:spacing w:before="240"/>
        <w:ind w:left="0" w:right="0"/>
        <w:rPr>
          <w:rFonts w:ascii="Arial Narrow" w:hAnsi="Arial Narrow"/>
        </w:rPr>
      </w:pPr>
      <w:r>
        <w:rPr>
          <w:rFonts w:ascii="Arial Narrow" w:hAnsi="Arial Narrow"/>
        </w:rPr>
        <w:t>Speed watch, training to be arranged when needed. The RADAR measuring equipment to be bought.</w:t>
      </w:r>
    </w:p>
    <w:p w14:paraId="58FC98B3" w14:textId="00A52CAC" w:rsidR="004C6BAC" w:rsidRPr="00590BE5" w:rsidRDefault="00B6747A" w:rsidP="00B6747A">
      <w:pPr>
        <w:pStyle w:val="ListParagraph"/>
        <w:numPr>
          <w:ilvl w:val="0"/>
          <w:numId w:val="1"/>
        </w:numPr>
        <w:spacing w:before="240"/>
        <w:ind w:left="0" w:right="0"/>
        <w:rPr>
          <w:rFonts w:ascii="Arial Narrow" w:hAnsi="Arial Narrow"/>
        </w:rPr>
      </w:pPr>
      <w:r w:rsidRPr="00B6747A">
        <w:rPr>
          <w:rFonts w:ascii="Arial Narrow" w:hAnsi="Arial Narrow"/>
          <w:sz w:val="24"/>
          <w:szCs w:val="24"/>
        </w:rPr>
        <w:t>Consultation on Local Housing Market Need in Powys</w:t>
      </w:r>
      <w:r w:rsidR="000424F5">
        <w:rPr>
          <w:rFonts w:ascii="Arial Narrow" w:hAnsi="Arial Narrow"/>
          <w:sz w:val="24"/>
          <w:szCs w:val="24"/>
        </w:rPr>
        <w:t>.</w:t>
      </w:r>
    </w:p>
    <w:p w14:paraId="65F8831A" w14:textId="39D9EDAB" w:rsidR="00590BE5" w:rsidRPr="00B6747A" w:rsidRDefault="00590BE5" w:rsidP="00B6747A">
      <w:pPr>
        <w:pStyle w:val="ListParagraph"/>
        <w:numPr>
          <w:ilvl w:val="0"/>
          <w:numId w:val="1"/>
        </w:numPr>
        <w:spacing w:before="240"/>
        <w:ind w:left="0" w:right="0"/>
        <w:rPr>
          <w:rFonts w:ascii="Arial Narrow" w:hAnsi="Arial Narrow"/>
        </w:rPr>
      </w:pPr>
      <w:r>
        <w:rPr>
          <w:rFonts w:ascii="Arial Narrow" w:hAnsi="Arial Narrow"/>
          <w:sz w:val="24"/>
          <w:szCs w:val="24"/>
        </w:rPr>
        <w:t xml:space="preserve">Health and Safety </w:t>
      </w:r>
      <w:r w:rsidR="000B778C">
        <w:rPr>
          <w:rFonts w:ascii="Arial Narrow" w:hAnsi="Arial Narrow"/>
          <w:sz w:val="24"/>
          <w:szCs w:val="24"/>
        </w:rPr>
        <w:t xml:space="preserve">Policy work to be adjourned until September </w:t>
      </w:r>
      <w:r w:rsidR="007678F4">
        <w:rPr>
          <w:rFonts w:ascii="Arial Narrow" w:hAnsi="Arial Narrow"/>
          <w:sz w:val="24"/>
          <w:szCs w:val="24"/>
        </w:rPr>
        <w:t>7</w:t>
      </w:r>
      <w:r w:rsidR="007678F4" w:rsidRPr="007678F4">
        <w:rPr>
          <w:rFonts w:ascii="Arial Narrow" w:hAnsi="Arial Narrow"/>
          <w:sz w:val="24"/>
          <w:szCs w:val="24"/>
          <w:vertAlign w:val="superscript"/>
        </w:rPr>
        <w:t>th</w:t>
      </w:r>
      <w:r w:rsidR="007678F4">
        <w:rPr>
          <w:rFonts w:ascii="Arial Narrow" w:hAnsi="Arial Narrow"/>
          <w:sz w:val="24"/>
          <w:szCs w:val="24"/>
        </w:rPr>
        <w:t xml:space="preserve"> 2023.</w:t>
      </w:r>
    </w:p>
    <w:p w14:paraId="06CDB825" w14:textId="77777777" w:rsidR="002D0508" w:rsidRDefault="009E4D97" w:rsidP="002D0508">
      <w:pPr>
        <w:pStyle w:val="ListParagraph"/>
        <w:numPr>
          <w:ilvl w:val="0"/>
          <w:numId w:val="1"/>
        </w:numPr>
        <w:spacing w:before="240"/>
        <w:ind w:left="0" w:right="0"/>
        <w:rPr>
          <w:rFonts w:ascii="Arial Narrow" w:hAnsi="Arial Narrow"/>
        </w:rPr>
      </w:pPr>
      <w:r w:rsidRPr="00A5354F">
        <w:rPr>
          <w:rFonts w:ascii="Arial Narrow" w:hAnsi="Arial Narrow"/>
        </w:rPr>
        <w:t>Any Other Business (for information on</w:t>
      </w:r>
      <w:r w:rsidR="002D0508">
        <w:rPr>
          <w:rFonts w:ascii="Arial Narrow" w:hAnsi="Arial Narrow"/>
        </w:rPr>
        <w:t>ly)</w:t>
      </w:r>
    </w:p>
    <w:p w14:paraId="6D1E26C9" w14:textId="4E9AAD19" w:rsidR="002D0508" w:rsidRPr="002D0508" w:rsidRDefault="002D0508" w:rsidP="002D0508">
      <w:pPr>
        <w:pStyle w:val="ListParagraph"/>
        <w:spacing w:before="240"/>
        <w:ind w:left="0" w:right="0"/>
        <w:rPr>
          <w:rFonts w:ascii="Arial Narrow" w:hAnsi="Arial Narrow"/>
        </w:rPr>
      </w:pPr>
      <w:r w:rsidRPr="002D0508">
        <w:rPr>
          <w:rFonts w:ascii="Arial Narrow" w:hAnsi="Arial Narrow"/>
        </w:rPr>
        <w:t>Cwmdu Council's Meeting 6/7/2023</w:t>
      </w:r>
      <w:r>
        <w:rPr>
          <w:rFonts w:ascii="Arial Narrow" w:hAnsi="Arial Narrow"/>
        </w:rPr>
        <w:t xml:space="preserve"> </w:t>
      </w:r>
      <w:r w:rsidRPr="002D0508">
        <w:rPr>
          <w:rFonts w:ascii="Arial Narrow" w:hAnsi="Arial Narrow"/>
        </w:rPr>
        <w:t xml:space="preserve">Time: Jul 6, 2023 </w:t>
      </w:r>
      <w:r>
        <w:rPr>
          <w:rFonts w:ascii="Arial Narrow" w:hAnsi="Arial Narrow"/>
        </w:rPr>
        <w:t>7</w:t>
      </w:r>
      <w:r w:rsidRPr="002D0508">
        <w:rPr>
          <w:rFonts w:ascii="Arial Narrow" w:hAnsi="Arial Narrow"/>
        </w:rPr>
        <w:t>PM London</w:t>
      </w:r>
      <w:r w:rsidR="000015CA">
        <w:rPr>
          <w:rFonts w:ascii="Arial Narrow" w:hAnsi="Arial Narrow"/>
        </w:rPr>
        <w:t xml:space="preserve">      </w:t>
      </w:r>
      <w:r w:rsidRPr="002D0508">
        <w:rPr>
          <w:rFonts w:ascii="Arial Narrow" w:hAnsi="Arial Narrow"/>
        </w:rPr>
        <w:t>Join Zoom Meeting</w:t>
      </w:r>
      <w:r w:rsidR="000015CA">
        <w:rPr>
          <w:rFonts w:ascii="Arial Narrow" w:hAnsi="Arial Narrow"/>
        </w:rPr>
        <w:t>:</w:t>
      </w:r>
    </w:p>
    <w:p w14:paraId="38C2F10B" w14:textId="77777777" w:rsidR="002D0508" w:rsidRPr="002D0508" w:rsidRDefault="002D0508" w:rsidP="002D0508">
      <w:pPr>
        <w:pStyle w:val="ListParagraph"/>
        <w:spacing w:before="240"/>
        <w:ind w:left="0" w:right="0"/>
        <w:rPr>
          <w:rFonts w:ascii="Arial Narrow" w:hAnsi="Arial Narrow"/>
        </w:rPr>
      </w:pPr>
      <w:r w:rsidRPr="002D0508">
        <w:rPr>
          <w:rFonts w:ascii="Arial Narrow" w:hAnsi="Arial Narrow"/>
        </w:rPr>
        <w:t>https://us06web.zoom.us/j/87657144568?pwd=VFVZZFV5QmtKaTdsWXFISWEwNHdTZz09</w:t>
      </w:r>
    </w:p>
    <w:p w14:paraId="693C2ECE" w14:textId="3BB3D016" w:rsidR="002D0508" w:rsidRDefault="002D0508" w:rsidP="002D0508">
      <w:pPr>
        <w:pStyle w:val="ListParagraph"/>
        <w:spacing w:before="240"/>
        <w:ind w:left="0" w:right="0"/>
        <w:rPr>
          <w:rFonts w:ascii="Arial Narrow" w:hAnsi="Arial Narrow"/>
        </w:rPr>
      </w:pPr>
      <w:r w:rsidRPr="002D0508">
        <w:rPr>
          <w:rFonts w:ascii="Arial Narrow" w:hAnsi="Arial Narrow"/>
        </w:rPr>
        <w:t>Meeting ID: 876 5714 4568</w:t>
      </w:r>
      <w:r>
        <w:rPr>
          <w:rFonts w:ascii="Arial Narrow" w:hAnsi="Arial Narrow"/>
        </w:rPr>
        <w:t xml:space="preserve">   </w:t>
      </w:r>
      <w:r w:rsidRPr="002D0508">
        <w:rPr>
          <w:rFonts w:ascii="Arial Narrow" w:hAnsi="Arial Narrow"/>
        </w:rPr>
        <w:t>Passcode: 09361</w:t>
      </w:r>
      <w:r w:rsidR="00F120B2">
        <w:rPr>
          <w:rFonts w:ascii="Arial Narrow" w:hAnsi="Arial Narrow"/>
        </w:rPr>
        <w:t xml:space="preserve"> One tap mobile</w:t>
      </w:r>
      <w:r w:rsidRPr="002D0508">
        <w:rPr>
          <w:rFonts w:ascii="Arial Narrow" w:hAnsi="Arial Narrow"/>
        </w:rPr>
        <w:t>+</w:t>
      </w:r>
      <w:proofErr w:type="gramStart"/>
      <w:r w:rsidRPr="002D0508">
        <w:rPr>
          <w:rFonts w:ascii="Arial Narrow" w:hAnsi="Arial Narrow"/>
        </w:rPr>
        <w:t>441314601196,,</w:t>
      </w:r>
      <w:proofErr w:type="gramEnd"/>
      <w:r w:rsidRPr="002D0508">
        <w:rPr>
          <w:rFonts w:ascii="Arial Narrow" w:hAnsi="Arial Narrow"/>
        </w:rPr>
        <w:t>87657144568#,,,,*093610# U</w:t>
      </w:r>
      <w:r w:rsidR="00AB5E54">
        <w:rPr>
          <w:rFonts w:ascii="Arial Narrow" w:hAnsi="Arial Narrow"/>
        </w:rPr>
        <w:t>K</w:t>
      </w:r>
    </w:p>
    <w:p w14:paraId="1F53D7DC" w14:textId="77777777" w:rsidR="000015CA" w:rsidRPr="002D0508" w:rsidRDefault="000015CA" w:rsidP="000015CA">
      <w:pPr>
        <w:pStyle w:val="ListParagraph"/>
        <w:spacing w:before="240"/>
        <w:ind w:left="0" w:right="0"/>
        <w:rPr>
          <w:rFonts w:ascii="Arial Narrow" w:hAnsi="Arial Narrow"/>
        </w:rPr>
      </w:pPr>
      <w:r w:rsidRPr="002D0508">
        <w:rPr>
          <w:rFonts w:ascii="Arial Narrow" w:hAnsi="Arial Narrow"/>
        </w:rPr>
        <w:t>Find your local number: https://us06web.zoom.us/u/kzFx48Lia</w:t>
      </w:r>
    </w:p>
    <w:sectPr w:rsidR="000015CA" w:rsidRPr="002D0508">
      <w:footerReference w:type="default" r:id="rId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ED4F" w14:textId="77777777" w:rsidR="00DA7EFE" w:rsidRDefault="00DA7EFE">
      <w:r>
        <w:separator/>
      </w:r>
    </w:p>
  </w:endnote>
  <w:endnote w:type="continuationSeparator" w:id="0">
    <w:p w14:paraId="18AD0B88" w14:textId="77777777" w:rsidR="00DA7EFE" w:rsidRDefault="00DA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3E39" w14:textId="77777777" w:rsidR="009E4D97" w:rsidRPr="002734EA" w:rsidRDefault="009E4D97" w:rsidP="009E4D97">
    <w:pPr>
      <w:pStyle w:val="NormalWeb"/>
      <w:spacing w:after="0" w:line="240" w:lineRule="auto"/>
      <w:ind w:left="-380" w:right="0"/>
      <w:rPr>
        <w:color w:val="auto"/>
      </w:rPr>
    </w:pPr>
    <w:r w:rsidRPr="002734EA">
      <w:rPr>
        <w:rFonts w:ascii="Arial Narrow" w:hAnsi="Arial Narrow"/>
        <w:b/>
        <w:bCs/>
        <w:color w:val="auto"/>
        <w:sz w:val="22"/>
        <w:szCs w:val="22"/>
      </w:rPr>
      <w:t>Sue Dale – Clerk to the Council. Email:</w:t>
    </w:r>
    <w:r w:rsidRPr="002734EA">
      <w:rPr>
        <w:rFonts w:ascii="Arial Narrow" w:hAnsi="Arial Narrow"/>
        <w:b/>
        <w:bCs/>
        <w:color w:val="auto"/>
      </w:rPr>
      <w:t xml:space="preserve"> </w:t>
    </w:r>
    <w:hyperlink r:id="rId1" w:history="1">
      <w:r w:rsidRPr="002734EA">
        <w:rPr>
          <w:rStyle w:val="Hyperlink"/>
          <w:rFonts w:ascii="Arial Narrow" w:hAnsi="Arial Narrow"/>
          <w:b/>
          <w:bCs/>
          <w:color w:val="auto"/>
        </w:rPr>
        <w:t>cwmducouncil@hotmail.com</w:t>
      </w:r>
    </w:hyperlink>
    <w:r w:rsidRPr="002734EA">
      <w:rPr>
        <w:rFonts w:ascii="Arial Narrow" w:hAnsi="Arial Narrow"/>
        <w:color w:val="auto"/>
      </w:rPr>
      <w:t xml:space="preserve"> ,</w:t>
    </w:r>
    <w:r w:rsidRPr="002734EA">
      <w:rPr>
        <w:rFonts w:ascii="Arial Narrow" w:hAnsi="Arial Narrow"/>
        <w:b/>
        <w:bCs/>
        <w:color w:val="auto"/>
      </w:rPr>
      <w:t>Tel: 01874 730 202</w:t>
    </w:r>
  </w:p>
  <w:p w14:paraId="1E9D21B3" w14:textId="77777777" w:rsidR="009E4D97" w:rsidRDefault="009E4D97">
    <w:pPr>
      <w:pStyle w:val="Footer"/>
    </w:pPr>
  </w:p>
  <w:p w14:paraId="66A014FE" w14:textId="77777777" w:rsidR="009E4D97" w:rsidRDefault="009E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1473" w14:textId="77777777" w:rsidR="00DA7EFE" w:rsidRDefault="00DA7EFE">
      <w:pPr>
        <w:rPr>
          <w:sz w:val="12"/>
        </w:rPr>
      </w:pPr>
      <w:r>
        <w:separator/>
      </w:r>
    </w:p>
  </w:footnote>
  <w:footnote w:type="continuationSeparator" w:id="0">
    <w:p w14:paraId="2BA9D30A" w14:textId="77777777" w:rsidR="00DA7EFE" w:rsidRDefault="00DA7EFE">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491"/>
    <w:multiLevelType w:val="multilevel"/>
    <w:tmpl w:val="F64C4D28"/>
    <w:lvl w:ilvl="0">
      <w:start w:val="1"/>
      <w:numFmt w:val="decimal"/>
      <w:lvlText w:val="%1."/>
      <w:lvlJc w:val="left"/>
      <w:pPr>
        <w:tabs>
          <w:tab w:val="num" w:pos="0"/>
        </w:tabs>
        <w:ind w:left="-94" w:hanging="360"/>
      </w:pPr>
    </w:lvl>
    <w:lvl w:ilvl="1">
      <w:start w:val="1"/>
      <w:numFmt w:val="lowerLetter"/>
      <w:lvlText w:val="%2."/>
      <w:lvlJc w:val="left"/>
      <w:pPr>
        <w:tabs>
          <w:tab w:val="num" w:pos="0"/>
        </w:tabs>
        <w:ind w:left="626" w:hanging="360"/>
      </w:pPr>
    </w:lvl>
    <w:lvl w:ilvl="2">
      <w:start w:val="1"/>
      <w:numFmt w:val="lowerRoman"/>
      <w:lvlText w:val="%3."/>
      <w:lvlJc w:val="right"/>
      <w:pPr>
        <w:tabs>
          <w:tab w:val="num" w:pos="0"/>
        </w:tabs>
        <w:ind w:left="1346" w:hanging="180"/>
      </w:pPr>
    </w:lvl>
    <w:lvl w:ilvl="3">
      <w:start w:val="1"/>
      <w:numFmt w:val="decimal"/>
      <w:lvlText w:val="%4."/>
      <w:lvlJc w:val="left"/>
      <w:pPr>
        <w:tabs>
          <w:tab w:val="num" w:pos="0"/>
        </w:tabs>
        <w:ind w:left="2066" w:hanging="360"/>
      </w:pPr>
    </w:lvl>
    <w:lvl w:ilvl="4">
      <w:start w:val="1"/>
      <w:numFmt w:val="lowerLetter"/>
      <w:lvlText w:val="%5."/>
      <w:lvlJc w:val="left"/>
      <w:pPr>
        <w:tabs>
          <w:tab w:val="num" w:pos="0"/>
        </w:tabs>
        <w:ind w:left="2786" w:hanging="360"/>
      </w:pPr>
    </w:lvl>
    <w:lvl w:ilvl="5">
      <w:start w:val="1"/>
      <w:numFmt w:val="lowerRoman"/>
      <w:lvlText w:val="%6."/>
      <w:lvlJc w:val="right"/>
      <w:pPr>
        <w:tabs>
          <w:tab w:val="num" w:pos="0"/>
        </w:tabs>
        <w:ind w:left="3506" w:hanging="180"/>
      </w:pPr>
    </w:lvl>
    <w:lvl w:ilvl="6">
      <w:start w:val="1"/>
      <w:numFmt w:val="decimal"/>
      <w:lvlText w:val="%7."/>
      <w:lvlJc w:val="left"/>
      <w:pPr>
        <w:tabs>
          <w:tab w:val="num" w:pos="0"/>
        </w:tabs>
        <w:ind w:left="4226" w:hanging="360"/>
      </w:pPr>
    </w:lvl>
    <w:lvl w:ilvl="7">
      <w:start w:val="1"/>
      <w:numFmt w:val="lowerLetter"/>
      <w:lvlText w:val="%8."/>
      <w:lvlJc w:val="left"/>
      <w:pPr>
        <w:tabs>
          <w:tab w:val="num" w:pos="0"/>
        </w:tabs>
        <w:ind w:left="4946" w:hanging="360"/>
      </w:pPr>
    </w:lvl>
    <w:lvl w:ilvl="8">
      <w:start w:val="1"/>
      <w:numFmt w:val="lowerRoman"/>
      <w:lvlText w:val="%9."/>
      <w:lvlJc w:val="right"/>
      <w:pPr>
        <w:tabs>
          <w:tab w:val="num" w:pos="0"/>
        </w:tabs>
        <w:ind w:left="5666" w:hanging="180"/>
      </w:pPr>
    </w:lvl>
  </w:abstractNum>
  <w:abstractNum w:abstractNumId="1" w15:restartNumberingAfterBreak="0">
    <w:nsid w:val="3D133D54"/>
    <w:multiLevelType w:val="multilevel"/>
    <w:tmpl w:val="E92E0D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A3621C"/>
    <w:multiLevelType w:val="hybridMultilevel"/>
    <w:tmpl w:val="014615C8"/>
    <w:lvl w:ilvl="0" w:tplc="E580DBE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570059">
    <w:abstractNumId w:val="0"/>
  </w:num>
  <w:num w:numId="2" w16cid:durableId="482508079">
    <w:abstractNumId w:val="1"/>
  </w:num>
  <w:num w:numId="3" w16cid:durableId="669334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D"/>
    <w:rsid w:val="000015CA"/>
    <w:rsid w:val="00006143"/>
    <w:rsid w:val="000177C0"/>
    <w:rsid w:val="000424F5"/>
    <w:rsid w:val="0004454F"/>
    <w:rsid w:val="000B778C"/>
    <w:rsid w:val="000D3391"/>
    <w:rsid w:val="00106BAE"/>
    <w:rsid w:val="00145265"/>
    <w:rsid w:val="001624CB"/>
    <w:rsid w:val="001848BA"/>
    <w:rsid w:val="001C1FB8"/>
    <w:rsid w:val="0022731B"/>
    <w:rsid w:val="00257416"/>
    <w:rsid w:val="002734EA"/>
    <w:rsid w:val="002C26AF"/>
    <w:rsid w:val="002D0508"/>
    <w:rsid w:val="00312BDD"/>
    <w:rsid w:val="00336560"/>
    <w:rsid w:val="00364EE9"/>
    <w:rsid w:val="00366AC2"/>
    <w:rsid w:val="003978DD"/>
    <w:rsid w:val="003B6946"/>
    <w:rsid w:val="003C5B6E"/>
    <w:rsid w:val="003D478D"/>
    <w:rsid w:val="004323EA"/>
    <w:rsid w:val="00445C74"/>
    <w:rsid w:val="004931F0"/>
    <w:rsid w:val="004C6BAC"/>
    <w:rsid w:val="004D21E0"/>
    <w:rsid w:val="004F5042"/>
    <w:rsid w:val="005436D4"/>
    <w:rsid w:val="005524ED"/>
    <w:rsid w:val="00590BE5"/>
    <w:rsid w:val="005A5955"/>
    <w:rsid w:val="005B216D"/>
    <w:rsid w:val="005B37FC"/>
    <w:rsid w:val="005D11BE"/>
    <w:rsid w:val="005D4250"/>
    <w:rsid w:val="00634120"/>
    <w:rsid w:val="00764459"/>
    <w:rsid w:val="007678F4"/>
    <w:rsid w:val="007C62F9"/>
    <w:rsid w:val="007E7DDB"/>
    <w:rsid w:val="00820EEC"/>
    <w:rsid w:val="008A1AF5"/>
    <w:rsid w:val="008F3511"/>
    <w:rsid w:val="008F5DDC"/>
    <w:rsid w:val="008F6608"/>
    <w:rsid w:val="00941C3D"/>
    <w:rsid w:val="00963851"/>
    <w:rsid w:val="00981FD7"/>
    <w:rsid w:val="009A3A3D"/>
    <w:rsid w:val="009E4D97"/>
    <w:rsid w:val="009F799B"/>
    <w:rsid w:val="00A00F6E"/>
    <w:rsid w:val="00A5354F"/>
    <w:rsid w:val="00AB5E54"/>
    <w:rsid w:val="00AC6F59"/>
    <w:rsid w:val="00AD0928"/>
    <w:rsid w:val="00AD185E"/>
    <w:rsid w:val="00AF5801"/>
    <w:rsid w:val="00B22867"/>
    <w:rsid w:val="00B346EA"/>
    <w:rsid w:val="00B37C55"/>
    <w:rsid w:val="00B469F3"/>
    <w:rsid w:val="00B6747A"/>
    <w:rsid w:val="00B73E71"/>
    <w:rsid w:val="00B863D9"/>
    <w:rsid w:val="00BD4F88"/>
    <w:rsid w:val="00C75E0A"/>
    <w:rsid w:val="00C82B93"/>
    <w:rsid w:val="00C83E88"/>
    <w:rsid w:val="00CE3645"/>
    <w:rsid w:val="00D02B39"/>
    <w:rsid w:val="00D34870"/>
    <w:rsid w:val="00D612D4"/>
    <w:rsid w:val="00D64D15"/>
    <w:rsid w:val="00DA7EFE"/>
    <w:rsid w:val="00DD09E3"/>
    <w:rsid w:val="00E0028E"/>
    <w:rsid w:val="00E01BE4"/>
    <w:rsid w:val="00E2220C"/>
    <w:rsid w:val="00E305AA"/>
    <w:rsid w:val="00E35C71"/>
    <w:rsid w:val="00E833BF"/>
    <w:rsid w:val="00EB7864"/>
    <w:rsid w:val="00ED3A07"/>
    <w:rsid w:val="00EF4C83"/>
    <w:rsid w:val="00F120B2"/>
    <w:rsid w:val="00F505E9"/>
    <w:rsid w:val="00FE6C0D"/>
    <w:rsid w:val="00FF77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F5F2"/>
  <w15:docId w15:val="{AEB0487F-CE24-48E3-BB36-0C977FD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FB"/>
    <w:pPr>
      <w:ind w:left="-851" w:right="-74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6FB"/>
    <w:rPr>
      <w:color w:val="0563C1" w:themeColor="hyperlink"/>
      <w:u w:val="single"/>
    </w:rPr>
  </w:style>
  <w:style w:type="character" w:styleId="UnresolvedMention">
    <w:name w:val="Unresolved Mention"/>
    <w:basedOn w:val="DefaultParagraphFont"/>
    <w:uiPriority w:val="99"/>
    <w:semiHidden/>
    <w:unhideWhenUsed/>
    <w:qFormat/>
    <w:rsid w:val="00EB52E3"/>
    <w:rPr>
      <w:color w:val="605E5C"/>
      <w:shd w:val="clear" w:color="auto" w:fill="E1DFDD"/>
    </w:rPr>
  </w:style>
  <w:style w:type="character" w:styleId="CommentReference">
    <w:name w:val="annotation reference"/>
    <w:basedOn w:val="DefaultParagraphFont"/>
    <w:uiPriority w:val="99"/>
    <w:semiHidden/>
    <w:unhideWhenUsed/>
    <w:qFormat/>
    <w:rsid w:val="00E97C31"/>
    <w:rPr>
      <w:sz w:val="16"/>
      <w:szCs w:val="16"/>
    </w:rPr>
  </w:style>
  <w:style w:type="character" w:customStyle="1" w:styleId="CommentTextChar">
    <w:name w:val="Comment Text Char"/>
    <w:basedOn w:val="DefaultParagraphFont"/>
    <w:link w:val="CommentText"/>
    <w:uiPriority w:val="99"/>
    <w:semiHidden/>
    <w:qFormat/>
    <w:rsid w:val="00E97C31"/>
    <w:rPr>
      <w:sz w:val="20"/>
      <w:szCs w:val="20"/>
    </w:rPr>
  </w:style>
  <w:style w:type="character" w:customStyle="1" w:styleId="CommentSubjectChar">
    <w:name w:val="Comment Subject Char"/>
    <w:basedOn w:val="CommentTextChar"/>
    <w:link w:val="CommentSubject"/>
    <w:uiPriority w:val="99"/>
    <w:semiHidden/>
    <w:qFormat/>
    <w:rsid w:val="00E97C31"/>
    <w:rPr>
      <w:b/>
      <w:bCs/>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E0099"/>
    <w:pPr>
      <w:ind w:left="720"/>
      <w:contextualSpacing/>
    </w:pPr>
  </w:style>
  <w:style w:type="paragraph" w:styleId="NoSpacing">
    <w:name w:val="No Spacing"/>
    <w:uiPriority w:val="1"/>
    <w:qFormat/>
    <w:rsid w:val="00675C06"/>
    <w:pPr>
      <w:ind w:left="-851" w:right="-748"/>
    </w:pPr>
  </w:style>
  <w:style w:type="paragraph" w:styleId="CommentText">
    <w:name w:val="annotation text"/>
    <w:basedOn w:val="Normal"/>
    <w:link w:val="CommentTextChar"/>
    <w:uiPriority w:val="99"/>
    <w:semiHidden/>
    <w:unhideWhenUsed/>
    <w:qFormat/>
    <w:rsid w:val="00E97C31"/>
    <w:rPr>
      <w:sz w:val="20"/>
      <w:szCs w:val="20"/>
    </w:rPr>
  </w:style>
  <w:style w:type="paragraph" w:styleId="CommentSubject">
    <w:name w:val="annotation subject"/>
    <w:basedOn w:val="CommentText"/>
    <w:next w:val="CommentText"/>
    <w:link w:val="CommentSubjectChar"/>
    <w:uiPriority w:val="99"/>
    <w:semiHidden/>
    <w:unhideWhenUsed/>
    <w:qFormat/>
    <w:rsid w:val="00E97C31"/>
    <w:rPr>
      <w:b/>
      <w:bCs/>
    </w:rPr>
  </w:style>
  <w:style w:type="paragraph" w:customStyle="1" w:styleId="HeaderandFooter">
    <w:name w:val="Header and Footer"/>
    <w:basedOn w:val="Normal"/>
    <w:qFormat/>
    <w:pPr>
      <w:suppressLineNumbers/>
      <w:tabs>
        <w:tab w:val="center" w:pos="4513"/>
        <w:tab w:val="right" w:pos="9026"/>
      </w:tabs>
    </w:pPr>
  </w:style>
  <w:style w:type="paragraph" w:styleId="Header">
    <w:name w:val="header"/>
    <w:basedOn w:val="HeaderandFooter"/>
  </w:style>
  <w:style w:type="paragraph" w:customStyle="1" w:styleId="HeaderLeft">
    <w:name w:val="Header Left"/>
    <w:basedOn w:val="Header"/>
    <w:qFormat/>
  </w:style>
  <w:style w:type="paragraph" w:styleId="Footer">
    <w:name w:val="footer"/>
    <w:basedOn w:val="HeaderandFooter"/>
  </w:style>
  <w:style w:type="paragraph" w:customStyle="1" w:styleId="TableNormal1">
    <w:name w:val="Table Normal1"/>
    <w:qFormat/>
    <w:pPr>
      <w:spacing w:after="200" w:line="276" w:lineRule="auto"/>
    </w:pPr>
    <w:rPr>
      <w:rFonts w:cs="Times New Roman"/>
      <w:kern w:val="2"/>
      <w:lang w:val="en-US"/>
    </w:rPr>
  </w:style>
  <w:style w:type="paragraph" w:styleId="FootnoteText">
    <w:name w:val="footnote text"/>
    <w:basedOn w:val="Normal"/>
    <w:pPr>
      <w:suppressLineNumbers/>
      <w:ind w:left="339" w:hanging="339"/>
    </w:pPr>
    <w:rPr>
      <w:sz w:val="20"/>
      <w:szCs w:val="20"/>
    </w:rPr>
  </w:style>
  <w:style w:type="paragraph" w:styleId="NormalWeb">
    <w:name w:val="Normal (Web)"/>
    <w:basedOn w:val="Normal"/>
    <w:uiPriority w:val="99"/>
    <w:semiHidden/>
    <w:unhideWhenUsed/>
    <w:rsid w:val="009E4D97"/>
    <w:pPr>
      <w:suppressAutoHyphens w:val="0"/>
      <w:spacing w:before="100" w:beforeAutospacing="1" w:after="142" w:line="276"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DD3-15B6-42F6-8DE6-F7CAC90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Susan Dale</cp:lastModifiedBy>
  <cp:revision>2</cp:revision>
  <cp:lastPrinted>2023-06-15T15:10:00Z</cp:lastPrinted>
  <dcterms:created xsi:type="dcterms:W3CDTF">2023-07-02T09:31:00Z</dcterms:created>
  <dcterms:modified xsi:type="dcterms:W3CDTF">2023-07-02T09:31:00Z</dcterms:modified>
  <dc:language>en-GB</dc:language>
</cp:coreProperties>
</file>